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B" w:rsidRPr="00816CEA" w:rsidRDefault="009F037B" w:rsidP="009F037B">
      <w:pPr>
        <w:spacing w:line="289" w:lineRule="auto"/>
        <w:ind w:left="2000" w:hanging="1249"/>
        <w:rPr>
          <w:rFonts w:ascii="Tahoma" w:eastAsia="Tahoma" w:hAnsi="Tahoma"/>
          <w:sz w:val="21"/>
          <w:lang w:val="sr-Cyrl-CS"/>
        </w:rPr>
      </w:pPr>
      <w:bookmarkStart w:id="0" w:name="page1"/>
      <w:bookmarkEnd w:id="0"/>
      <w:r>
        <w:rPr>
          <w:rFonts w:ascii="Tahoma" w:eastAsia="Tahoma" w:hAnsi="Tahoma"/>
          <w:sz w:val="21"/>
        </w:rPr>
        <w:t>Комисији за израду Предлога годишњег програма заштите, уређења и коришћења пољопривредног земљишта на територији града Ужица</w:t>
      </w:r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37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за 20</w:t>
      </w:r>
      <w:r w:rsidR="0095635D">
        <w:rPr>
          <w:rFonts w:ascii="Tahoma" w:eastAsia="Tahoma" w:hAnsi="Tahoma"/>
          <w:sz w:val="22"/>
          <w:lang/>
        </w:rPr>
        <w:t>2</w:t>
      </w:r>
      <w:r w:rsidR="00B71B8A">
        <w:rPr>
          <w:rFonts w:ascii="Tahoma" w:eastAsia="Tahoma" w:hAnsi="Tahoma"/>
          <w:sz w:val="22"/>
        </w:rPr>
        <w:t>1</w:t>
      </w:r>
      <w:r>
        <w:rPr>
          <w:rFonts w:ascii="Tahoma" w:eastAsia="Tahoma" w:hAnsi="Tahoma"/>
          <w:sz w:val="22"/>
        </w:rPr>
        <w:t>. годину</w:t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74" w:lineRule="auto"/>
        <w:ind w:right="400"/>
        <w:jc w:val="center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З А Х Т Е В за признавање права пречег закупа пољопривредног земљишта у</w:t>
      </w:r>
      <w:r>
        <w:rPr>
          <w:rFonts w:ascii="Tahoma" w:eastAsia="Tahoma" w:hAnsi="Tahoma"/>
          <w:b/>
          <w:sz w:val="22"/>
          <w:lang w:val="sr-Cyrl-CS"/>
        </w:rPr>
        <w:t xml:space="preserve"> </w:t>
      </w:r>
      <w:r>
        <w:rPr>
          <w:rFonts w:ascii="Tahoma" w:eastAsia="Tahoma" w:hAnsi="Tahoma"/>
          <w:b/>
          <w:sz w:val="22"/>
        </w:rPr>
        <w:t xml:space="preserve">државној својини, по основу сточарства, на територији града </w:t>
      </w:r>
      <w:r>
        <w:rPr>
          <w:rFonts w:ascii="Tahoma" w:eastAsia="Tahoma" w:hAnsi="Tahoma"/>
          <w:b/>
          <w:sz w:val="22"/>
          <w:lang w:val="sr-Cyrl-CS"/>
        </w:rPr>
        <w:t>Ужица</w:t>
      </w:r>
      <w:r>
        <w:rPr>
          <w:rFonts w:ascii="Tahoma" w:eastAsia="Tahoma" w:hAnsi="Tahoma"/>
          <w:b/>
          <w:sz w:val="22"/>
        </w:rPr>
        <w:t xml:space="preserve"> за 20</w:t>
      </w:r>
      <w:r w:rsidR="0095635D">
        <w:rPr>
          <w:rFonts w:ascii="Tahoma" w:eastAsia="Tahoma" w:hAnsi="Tahoma"/>
          <w:b/>
          <w:sz w:val="22"/>
          <w:lang/>
        </w:rPr>
        <w:t>2</w:t>
      </w:r>
      <w:r w:rsidR="00B71B8A">
        <w:rPr>
          <w:rFonts w:ascii="Tahoma" w:eastAsia="Tahoma" w:hAnsi="Tahoma"/>
          <w:b/>
          <w:sz w:val="22"/>
        </w:rPr>
        <w:t>1</w:t>
      </w:r>
      <w:r>
        <w:rPr>
          <w:rFonts w:ascii="Tahoma" w:eastAsia="Tahoma" w:hAnsi="Tahoma"/>
          <w:b/>
          <w:sz w:val="22"/>
        </w:rPr>
        <w:t>. годину</w:t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noProof/>
          <w:sz w:val="22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585470</wp:posOffset>
            </wp:positionV>
            <wp:extent cx="6226810" cy="582422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582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236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ОСНОВНИ ПОДАЦИ О ПОДНОСИОЦУ ЗАХТЕВА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32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Име и презиме (за физичко лице), oдносно пун назив (за правно лице)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Пребивалиште, односно седиште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(поштански број, место, улица и број)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Број телефона и број мобилног телефона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Број Регистрованог пољопривредног</w:t>
      </w:r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газдинства</w:t>
      </w:r>
    </w:p>
    <w:p w:rsidR="009F037B" w:rsidRDefault="009F037B" w:rsidP="009F037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7"/>
          <w:vertAlign w:val="superscript"/>
        </w:rPr>
      </w:pPr>
      <w:r>
        <w:rPr>
          <w:rFonts w:ascii="Tahoma" w:eastAsia="Tahoma" w:hAnsi="Tahoma"/>
          <w:sz w:val="22"/>
        </w:rPr>
        <w:t>*Број факса</w:t>
      </w:r>
      <w:r>
        <w:rPr>
          <w:rFonts w:ascii="Tahoma" w:eastAsia="Tahoma" w:hAnsi="Tahoma"/>
          <w:sz w:val="27"/>
          <w:vertAlign w:val="superscript"/>
        </w:rPr>
        <w:t>1</w:t>
      </w:r>
    </w:p>
    <w:p w:rsidR="009F037B" w:rsidRDefault="009F037B" w:rsidP="009F037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Е-mail адреса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*Матични број: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*ПИБ подносиоца: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Број рачуна и назив банке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*Име , презиме и функција одговорног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лица</w:t>
      </w:r>
    </w:p>
    <w:p w:rsidR="009F037B" w:rsidRDefault="009F037B" w:rsidP="009F037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45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*Број телефона, број мобилног телефона и е-mail адреса одговорног лица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*Име и презиме лица за контакт, број</w:t>
      </w:r>
    </w:p>
    <w:p w:rsidR="009F037B" w:rsidRDefault="009F037B" w:rsidP="009F03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22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телефона, број мобилног телефона и е-mail адреса</w:t>
      </w:r>
    </w:p>
    <w:p w:rsidR="009F037B" w:rsidRDefault="009F037B" w:rsidP="009F037B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______________________</w:t>
      </w: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  <w:sectPr w:rsidR="009F037B">
          <w:pgSz w:w="12240" w:h="15840"/>
          <w:pgMar w:top="1130" w:right="1880" w:bottom="1030" w:left="1140" w:header="0" w:footer="0" w:gutter="0"/>
          <w:cols w:space="0" w:equalWidth="0">
            <w:col w:w="9220"/>
          </w:cols>
          <w:docGrid w:linePitch="360"/>
        </w:sectPr>
      </w:pPr>
    </w:p>
    <w:p w:rsidR="009F037B" w:rsidRDefault="009F037B" w:rsidP="009F037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23"/>
          <w:vertAlign w:val="superscript"/>
        </w:rPr>
        <w:t>1</w:t>
      </w:r>
      <w:r>
        <w:rPr>
          <w:rFonts w:ascii="Tahoma" w:eastAsia="Tahoma" w:hAnsi="Tahoma"/>
          <w:sz w:val="17"/>
        </w:rPr>
        <w:t xml:space="preserve"> Поља означена звездицом попуњава само правно лице.</w:t>
      </w:r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  <w:sectPr w:rsidR="009F037B">
          <w:type w:val="continuous"/>
          <w:pgSz w:w="12240" w:h="15840"/>
          <w:pgMar w:top="1130" w:right="5600" w:bottom="1030" w:left="1860" w:header="0" w:footer="0" w:gutter="0"/>
          <w:cols w:space="0" w:equalWidth="0">
            <w:col w:w="4780"/>
          </w:cols>
          <w:docGrid w:linePitch="360"/>
        </w:sectPr>
      </w:pPr>
    </w:p>
    <w:p w:rsidR="009F037B" w:rsidRDefault="009F037B" w:rsidP="009F037B">
      <w:pPr>
        <w:spacing w:line="0" w:lineRule="atLeast"/>
        <w:ind w:left="3280"/>
        <w:rPr>
          <w:rFonts w:ascii="Tahoma" w:eastAsia="Tahoma" w:hAnsi="Tahoma"/>
          <w:b/>
          <w:sz w:val="27"/>
          <w:vertAlign w:val="superscript"/>
        </w:rPr>
      </w:pPr>
      <w:bookmarkStart w:id="1" w:name="page2"/>
      <w:bookmarkEnd w:id="1"/>
      <w:r>
        <w:rPr>
          <w:rFonts w:ascii="Tahoma" w:eastAsia="Tahoma" w:hAnsi="Tahoma"/>
          <w:noProof/>
          <w:sz w:val="17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719455</wp:posOffset>
            </wp:positionV>
            <wp:extent cx="6263640" cy="44202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b/>
          <w:sz w:val="22"/>
        </w:rPr>
        <w:t>ПОТРЕБНА ДОКУМЕНТАЦИЈА</w:t>
      </w:r>
      <w:r>
        <w:rPr>
          <w:rFonts w:ascii="Tahoma" w:eastAsia="Tahoma" w:hAnsi="Tahoma"/>
          <w:b/>
          <w:sz w:val="27"/>
          <w:vertAlign w:val="superscript"/>
        </w:rPr>
        <w:t>2</w:t>
      </w:r>
    </w:p>
    <w:p w:rsidR="009F037B" w:rsidRDefault="009F037B" w:rsidP="009F037B">
      <w:pPr>
        <w:spacing w:line="239" w:lineRule="auto"/>
        <w:ind w:left="260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КОЈУ ДОСТАВЉА ПОДНОСИЛАЦ ЗАХТЕВА</w:t>
      </w:r>
    </w:p>
    <w:p w:rsidR="009F037B" w:rsidRDefault="009F037B" w:rsidP="009F037B">
      <w:pPr>
        <w:spacing w:line="275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Захтев за признавање права пречег закупа пољопривредног земљишта у државној</w:t>
      </w:r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0" w:lineRule="atLeast"/>
        <w:ind w:left="880" w:right="1060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својини, по основу сточарства, на територији града </w:t>
      </w:r>
      <w:r>
        <w:rPr>
          <w:rFonts w:ascii="Tahoma" w:eastAsia="Tahoma" w:hAnsi="Tahoma"/>
          <w:sz w:val="22"/>
          <w:lang w:val="sr-Cyrl-CS"/>
        </w:rPr>
        <w:t>Ужица</w:t>
      </w:r>
      <w:r>
        <w:rPr>
          <w:rFonts w:ascii="Tahoma" w:eastAsia="Tahoma" w:hAnsi="Tahoma"/>
          <w:sz w:val="22"/>
        </w:rPr>
        <w:t xml:space="preserve"> за 20</w:t>
      </w:r>
      <w:r w:rsidR="0095635D">
        <w:rPr>
          <w:rFonts w:ascii="Tahoma" w:eastAsia="Tahoma" w:hAnsi="Tahoma"/>
          <w:sz w:val="22"/>
          <w:lang/>
        </w:rPr>
        <w:t>2</w:t>
      </w:r>
      <w:r w:rsidR="00B71B8A">
        <w:rPr>
          <w:rFonts w:ascii="Tahoma" w:eastAsia="Tahoma" w:hAnsi="Tahoma"/>
          <w:sz w:val="22"/>
        </w:rPr>
        <w:t>1</w:t>
      </w:r>
      <w:r>
        <w:rPr>
          <w:rFonts w:ascii="Tahoma" w:eastAsia="Tahoma" w:hAnsi="Tahoma"/>
          <w:sz w:val="22"/>
        </w:rPr>
        <w:t>. годину, потписан од стране физичког лица, односно одговорног лица у правном лицу</w:t>
      </w:r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Решење о утврђивању ветеринарско санитарних услова објекта као доказ да објекат</w:t>
      </w:r>
    </w:p>
    <w:p w:rsidR="009F037B" w:rsidRDefault="009F037B" w:rsidP="009F037B">
      <w:pPr>
        <w:spacing w:line="0" w:lineRule="atLeast"/>
        <w:ind w:left="880" w:right="160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испуњава услове за гајење животиња и као доказ да је лице власник, односно закупац објекта за гајење животиња</w:t>
      </w:r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Исправа  из  ветеринарске  станице  којом  се  потврђује  да  је  подносилац  захтева</w:t>
      </w:r>
    </w:p>
    <w:p w:rsidR="009F037B" w:rsidRDefault="009F037B" w:rsidP="009F037B">
      <w:pPr>
        <w:spacing w:line="239" w:lineRule="auto"/>
        <w:ind w:left="880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власник домаћих животиња</w:t>
      </w:r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*Записник Републичког ветеринарског инспектора</w:t>
      </w:r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Уговори  о  закупу  пољопривредног  земљишта  закључени  са  другим  лицима  за</w:t>
      </w:r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239" w:lineRule="auto"/>
        <w:ind w:left="880" w:right="160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земљиште које се налази на територији јединице локалне самоуправе на којој се подноси захтев, а који су оверени од стране надлежног органа</w:t>
      </w:r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**Изјава подносиоца захтева, потписана од стране физичког лица, односно</w:t>
      </w:r>
    </w:p>
    <w:p w:rsidR="009F037B" w:rsidRDefault="00541506" w:rsidP="009F037B">
      <w:pPr>
        <w:spacing w:line="2" w:lineRule="exact"/>
        <w:rPr>
          <w:rFonts w:ascii="Times New Roman" w:eastAsia="Times New Roman" w:hAnsi="Times New Roman"/>
        </w:rPr>
      </w:pPr>
      <w:r w:rsidRPr="00541506">
        <w:rPr>
          <w:rFonts w:ascii="Tahoma" w:eastAsia="Tahoma" w:hAnsi="Tahoma"/>
          <w:sz w:val="22"/>
        </w:rPr>
        <w:pict>
          <v:line id="_x0000_s1028" style="position:absolute;z-index:-251654144" from="2.4pt,-13.35pt" to="495.55pt,-13.35pt" o:allowincell="f" o:userdrawn="t" strokeweight=".48pt"/>
        </w:pict>
      </w:r>
    </w:p>
    <w:p w:rsidR="009F037B" w:rsidRDefault="009F037B" w:rsidP="009F037B">
      <w:pPr>
        <w:spacing w:line="238" w:lineRule="auto"/>
        <w:ind w:left="880" w:right="26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одговорног лица у правном лицу, дата под кривичном и материјалном одговорношћу, која садржи:</w:t>
      </w:r>
    </w:p>
    <w:p w:rsidR="009F037B" w:rsidRDefault="009F037B" w:rsidP="009F037B">
      <w:pPr>
        <w:spacing w:line="4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4" w:lineRule="auto"/>
        <w:ind w:left="880" w:right="16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изјаву да је доставио све доказе који се односе на закуп пољопривредног земљишта на територији локалне самоуправе на којој је поднео захтев,</w:t>
      </w:r>
    </w:p>
    <w:p w:rsidR="009F037B" w:rsidRDefault="009F037B" w:rsidP="009F037B">
      <w:pPr>
        <w:spacing w:line="3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6" w:lineRule="auto"/>
        <w:ind w:left="880" w:right="16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изјаву колику површину пољопривредног земљишта поседује у свом власништву на територији јединице локалне самоуправе на којој се подноси захтев;</w:t>
      </w: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списак повезаних лица и површинa пољопривредног земљишта коју та лица поседују</w:t>
      </w:r>
    </w:p>
    <w:p w:rsidR="009F037B" w:rsidRDefault="009F037B" w:rsidP="009F037B">
      <w:pPr>
        <w:spacing w:line="39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0" w:lineRule="atLeast"/>
        <w:ind w:left="8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у власништву на територији јединице локалне самоуправе на којој је поднео захтев</w:t>
      </w:r>
    </w:p>
    <w:p w:rsidR="009F037B" w:rsidRDefault="00541506" w:rsidP="009F037B">
      <w:pPr>
        <w:spacing w:line="52" w:lineRule="exact"/>
        <w:rPr>
          <w:rFonts w:ascii="Times New Roman" w:eastAsia="Times New Roman" w:hAnsi="Times New Roman"/>
        </w:rPr>
      </w:pPr>
      <w:r w:rsidRPr="00541506">
        <w:rPr>
          <w:rFonts w:ascii="Tahoma" w:eastAsia="Tahoma" w:hAnsi="Tahoma"/>
          <w:sz w:val="22"/>
        </w:rPr>
        <w:pict>
          <v:line id="_x0000_s1029" style="position:absolute;z-index:-251653120" from="2.4pt,2.45pt" to="495.55pt,2.45pt" o:allowincell="f" o:userdrawn="t" strokeweight=".48pt"/>
        </w:pict>
      </w: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_______________________________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vertAlign w:val="superscript"/>
        </w:rPr>
        <w:t>2</w:t>
      </w:r>
      <w:r>
        <w:rPr>
          <w:rFonts w:ascii="Tahoma" w:eastAsia="Tahoma" w:hAnsi="Tahoma"/>
          <w:sz w:val="16"/>
        </w:rPr>
        <w:t xml:space="preserve"> </w:t>
      </w:r>
      <w:r>
        <w:rPr>
          <w:rFonts w:ascii="Tahoma" w:eastAsia="Tahoma" w:hAnsi="Tahoma"/>
          <w:vertAlign w:val="superscript"/>
        </w:rPr>
        <w:t>–</w:t>
      </w:r>
      <w:r>
        <w:rPr>
          <w:rFonts w:ascii="Tahoma" w:eastAsia="Tahoma" w:hAnsi="Tahoma"/>
          <w:sz w:val="16"/>
        </w:rPr>
        <w:t xml:space="preserve"> Заокружити број;</w:t>
      </w:r>
    </w:p>
    <w:p w:rsidR="009F037B" w:rsidRDefault="009F037B" w:rsidP="009F037B">
      <w:pPr>
        <w:spacing w:line="11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286"/>
        </w:tabs>
        <w:spacing w:line="245" w:lineRule="auto"/>
        <w:ind w:left="180" w:hanging="7"/>
        <w:jc w:val="both"/>
        <w:rPr>
          <w:rFonts w:ascii="Tahoma" w:eastAsia="Tahoma" w:hAnsi="Tahoma"/>
          <w:vertAlign w:val="superscript"/>
        </w:rPr>
      </w:pPr>
      <w:r>
        <w:rPr>
          <w:rFonts w:ascii="Tahoma" w:eastAsia="Tahoma" w:hAnsi="Tahoma"/>
          <w:sz w:val="16"/>
        </w:rPr>
        <w:t>Сва достављена документација мора да гласи на исто правно лице или физичко лице, које може бити носилац или члан Регистрованог пољопривредног газдинства (у активном статусу). Документација мора бити оверена и потписана од стране надлежног органа који издаје исправу;</w:t>
      </w:r>
    </w:p>
    <w:p w:rsidR="009F037B" w:rsidRDefault="009F037B" w:rsidP="009F037B">
      <w:pPr>
        <w:spacing w:line="24" w:lineRule="exact"/>
        <w:rPr>
          <w:rFonts w:ascii="Tahoma" w:eastAsia="Tahoma" w:hAnsi="Tahoma"/>
          <w:vertAlign w:val="superscript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17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*Сва лица која су заинтересована за остваривање права пречег закупа по основу сточарства дужна су да благовремено, а најкасније до 1. септембра 20</w:t>
      </w:r>
      <w:bookmarkStart w:id="2" w:name="_GoBack"/>
      <w:bookmarkEnd w:id="2"/>
      <w:r w:rsidR="00B71B8A">
        <w:rPr>
          <w:rFonts w:ascii="Tahoma" w:eastAsia="Tahoma" w:hAnsi="Tahoma"/>
          <w:sz w:val="16"/>
        </w:rPr>
        <w:t>20</w:t>
      </w:r>
      <w:r>
        <w:rPr>
          <w:rFonts w:ascii="Tahoma" w:eastAsia="Tahoma" w:hAnsi="Tahoma"/>
          <w:sz w:val="16"/>
        </w:rPr>
        <w:t>. године, поднесу Захтев Републичком ветеринарском инспектору да утврди број условних грла, у складу са капацитетом, врстом и категоријом животиња из Решења о утврђивању ветеринарско санитарних услова. Уколико Републички ветеринарски инспектор не затекне ниједну животињу у објекту у тренутку контроле, код животиња које се узгајају у турнусима, он обрачунава број условних грла на основу исправе лица о продаји,предаји на клање и извозу животиња, а највише до капацитета из Решења о утврђивању ветеринарско санитарних услова. Записник је саставни део документације коју треба доставити до 31. октобра 20</w:t>
      </w:r>
      <w:r w:rsidR="00B71B8A">
        <w:rPr>
          <w:rFonts w:ascii="Tahoma" w:eastAsia="Tahoma" w:hAnsi="Tahoma"/>
          <w:sz w:val="16"/>
        </w:rPr>
        <w:t>20</w:t>
      </w:r>
      <w:r>
        <w:rPr>
          <w:rFonts w:ascii="Tahoma" w:eastAsia="Tahoma" w:hAnsi="Tahoma"/>
          <w:sz w:val="16"/>
        </w:rPr>
        <w:t>. године;</w:t>
      </w:r>
    </w:p>
    <w:p w:rsidR="009F037B" w:rsidRDefault="009F037B" w:rsidP="009F037B">
      <w:pPr>
        <w:spacing w:line="6" w:lineRule="exact"/>
        <w:rPr>
          <w:rFonts w:ascii="Tahoma" w:eastAsia="Tahoma" w:hAnsi="Tahoma"/>
          <w:sz w:val="16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08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**код физичких лица- повезаним лицима сматра се: деда, баба, мајка, отац, деца, супружник, усвојеник, ванбрачни партнер уколико имају пребивалиште на истој адреси; код правних лица - повезаним лицима сматра се: правно лице и/или физичко лице које има најмање 25% учешћа у капиталу (акција, удела или гласова)</w:t>
      </w:r>
    </w:p>
    <w:p w:rsidR="009F037B" w:rsidRDefault="009F037B" w:rsidP="009F037B">
      <w:pPr>
        <w:spacing w:line="30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75" w:lineRule="auto"/>
        <w:ind w:firstLine="720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31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39" w:lineRule="auto"/>
        <w:ind w:left="64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Подносилац захтева</w:t>
      </w:r>
    </w:p>
    <w:p w:rsidR="009F037B" w:rsidRDefault="009F037B" w:rsidP="009F037B">
      <w:pPr>
        <w:spacing w:line="347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tabs>
          <w:tab w:val="left" w:pos="5740"/>
        </w:tabs>
        <w:spacing w:line="0" w:lineRule="atLeast"/>
        <w:ind w:left="720"/>
        <w:rPr>
          <w:rFonts w:ascii="Tahoma" w:eastAsia="Tahoma" w:hAnsi="Tahoma"/>
          <w:sz w:val="21"/>
        </w:rPr>
      </w:pPr>
      <w:r>
        <w:rPr>
          <w:rFonts w:ascii="Tahoma" w:eastAsia="Tahoma" w:hAnsi="Tahoma"/>
          <w:sz w:val="22"/>
        </w:rPr>
        <w:t>Датум:__________20</w:t>
      </w:r>
      <w:r w:rsidR="00B71B8A">
        <w:rPr>
          <w:rFonts w:ascii="Tahoma" w:eastAsia="Tahoma" w:hAnsi="Tahoma"/>
          <w:sz w:val="22"/>
        </w:rPr>
        <w:t>20</w:t>
      </w:r>
      <w:r>
        <w:rPr>
          <w:rFonts w:ascii="Tahoma" w:eastAsia="Tahoma" w:hAnsi="Tahoma"/>
          <w:sz w:val="22"/>
        </w:rPr>
        <w:t>.године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_______________________________</w:t>
      </w:r>
    </w:p>
    <w:p w:rsidR="006660ED" w:rsidRDefault="006660ED"/>
    <w:sectPr w:rsidR="006660ED" w:rsidSect="006A1AAC">
      <w:pgSz w:w="12240" w:h="15840"/>
      <w:pgMar w:top="1347" w:right="1140" w:bottom="1440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37B"/>
    <w:rsid w:val="00056A4C"/>
    <w:rsid w:val="001C1A11"/>
    <w:rsid w:val="002C59C9"/>
    <w:rsid w:val="00541506"/>
    <w:rsid w:val="006660ED"/>
    <w:rsid w:val="006A1AAC"/>
    <w:rsid w:val="0095635D"/>
    <w:rsid w:val="009F037B"/>
    <w:rsid w:val="00A466E6"/>
    <w:rsid w:val="00B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3411</Characters>
  <Application>Microsoft Office Word</Application>
  <DocSecurity>0</DocSecurity>
  <Lines>28</Lines>
  <Paragraphs>8</Paragraphs>
  <ScaleCrop>false</ScaleCrop>
  <Company>urb-dir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9</cp:revision>
  <dcterms:created xsi:type="dcterms:W3CDTF">2017-05-23T10:57:00Z</dcterms:created>
  <dcterms:modified xsi:type="dcterms:W3CDTF">2020-08-06T09:41:00Z</dcterms:modified>
</cp:coreProperties>
</file>